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34" w:rsidRPr="000C1794" w:rsidRDefault="00183134" w:rsidP="000C179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3134" w:rsidRPr="000C1794" w:rsidRDefault="00380987" w:rsidP="000C179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0C17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Учебные материалы </w:t>
      </w:r>
    </w:p>
    <w:p w:rsidR="00183134" w:rsidRPr="000C1794" w:rsidRDefault="00183134" w:rsidP="000C179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Практические занятия </w:t>
      </w:r>
    </w:p>
    <w:p w:rsidR="00183134" w:rsidRPr="000C1794" w:rsidRDefault="00183134" w:rsidP="000C179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134" w:rsidRPr="000C1794" w:rsidRDefault="00183134" w:rsidP="000C179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текстом:</w:t>
      </w:r>
    </w:p>
    <w:p w:rsidR="00183134" w:rsidRPr="000C1794" w:rsidRDefault="00183134" w:rsidP="000C17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Читать и правильно переводить текст.</w:t>
      </w:r>
    </w:p>
    <w:p w:rsidR="00183134" w:rsidRPr="000C1794" w:rsidRDefault="00183134" w:rsidP="000C17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Выписать и выучить незнакомые слова и выражения.</w:t>
      </w:r>
    </w:p>
    <w:p w:rsidR="00183134" w:rsidRPr="000C1794" w:rsidRDefault="00183134" w:rsidP="000C17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Уметь составлять самостоятельно предложения, употребляя лексику из текста.</w:t>
      </w:r>
    </w:p>
    <w:p w:rsidR="00183134" w:rsidRPr="000C1794" w:rsidRDefault="00183134" w:rsidP="000C17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Уметь задавать вопросы и отвечать на вопросы по содержанию текста.</w:t>
      </w:r>
    </w:p>
    <w:p w:rsidR="00183134" w:rsidRPr="000C1794" w:rsidRDefault="00183134" w:rsidP="000C17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C1794"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 w:rsidRPr="000C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94">
        <w:rPr>
          <w:rFonts w:ascii="Times New Roman" w:hAnsi="Times New Roman" w:cs="Times New Roman"/>
          <w:sz w:val="24"/>
          <w:szCs w:val="24"/>
        </w:rPr>
        <w:t>пересказывать</w:t>
      </w:r>
      <w:proofErr w:type="spellEnd"/>
      <w:r w:rsidRPr="000C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9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C1794">
        <w:rPr>
          <w:rFonts w:ascii="Times New Roman" w:hAnsi="Times New Roman" w:cs="Times New Roman"/>
          <w:sz w:val="24"/>
          <w:szCs w:val="24"/>
        </w:rPr>
        <w:t>.</w:t>
      </w:r>
    </w:p>
    <w:p w:rsidR="00183134" w:rsidRPr="000C1794" w:rsidRDefault="00183134" w:rsidP="000C17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Уметь выполнять задания по тексту.</w:t>
      </w:r>
    </w:p>
    <w:p w:rsidR="00183134" w:rsidRPr="000C1794" w:rsidRDefault="00183134" w:rsidP="000C179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0C1794" w:rsidRPr="000C1794" w:rsidRDefault="000C1794" w:rsidP="000C1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794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663"/>
        <w:gridCol w:w="992"/>
        <w:gridCol w:w="850"/>
      </w:tblGrid>
      <w:tr w:rsidR="000C1794" w:rsidRPr="000C1794" w:rsidTr="002954DC">
        <w:tc>
          <w:tcPr>
            <w:tcW w:w="1242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1- 2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.Theme: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mass media types of media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 in the Act. Voice</w:t>
            </w:r>
          </w:p>
        </w:tc>
        <w:tc>
          <w:tcPr>
            <w:tcW w:w="99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Theme: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development Mass media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Grammar. Articles.</w:t>
            </w:r>
          </w:p>
        </w:tc>
        <w:tc>
          <w:tcPr>
            <w:tcW w:w="992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  <w:proofErr w:type="gramEnd"/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media in social economy  Why do you read English newspaper?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Revision of Grammar.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Future in if and when -clauses.</w:t>
            </w:r>
          </w:p>
        </w:tc>
        <w:tc>
          <w:tcPr>
            <w:tcW w:w="99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Theme: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Kazakhstan  mass media  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Revision of Grammar. The Passive Voice.</w:t>
            </w:r>
          </w:p>
        </w:tc>
        <w:tc>
          <w:tcPr>
            <w:tcW w:w="992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International  media, newspapers </w:t>
            </w:r>
          </w:p>
        </w:tc>
        <w:tc>
          <w:tcPr>
            <w:tcW w:w="992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</w:t>
            </w:r>
          </w:p>
        </w:tc>
        <w:tc>
          <w:tcPr>
            <w:tcW w:w="992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Theme: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British mass media   </w:t>
            </w:r>
          </w:p>
          <w:p w:rsidR="000C1794" w:rsidRPr="000C1794" w:rsidRDefault="000C1794" w:rsidP="000C1794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The Passive Voice.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2: Kazakhstan and British is ripe for US advice and assistance  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.Theme: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Globalization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Tense Forms. Sequence of Tenses.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3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globalization of work and people 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Mass culture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Sequences of tenses 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4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Mass culture in the in the XXI century 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3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SIW2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 culture in the world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Mass culture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Sequences of tenses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5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1794" w:rsidRPr="000C1794" w:rsidTr="002954DC">
        <w:tc>
          <w:tcPr>
            <w:tcW w:w="9747" w:type="dxa"/>
            <w:gridSpan w:val="4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Module 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Mass media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Article </w:t>
            </w:r>
          </w:p>
        </w:tc>
        <w:tc>
          <w:tcPr>
            <w:tcW w:w="99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1.Theme: Current international challenges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2.Grammar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</w:tc>
        <w:tc>
          <w:tcPr>
            <w:tcW w:w="992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proofErr w:type="gramStart"/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Current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challenges.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Global markets in the world </w:t>
            </w:r>
          </w:p>
          <w:p w:rsidR="000C1794" w:rsidRPr="000C1794" w:rsidRDefault="000C1794" w:rsidP="000C179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&amp; Compound Sentences.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7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Translating news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SIW3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and translating news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Advertising media and methods </w:t>
            </w:r>
          </w:p>
          <w:p w:rsidR="000C1794" w:rsidRPr="000C1794" w:rsidRDefault="000C1794" w:rsidP="000C179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Types of Questions. W.O.</w:t>
            </w:r>
          </w:p>
        </w:tc>
        <w:tc>
          <w:tcPr>
            <w:tcW w:w="99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C1794" w:rsidRPr="000C1794" w:rsidTr="002954DC">
        <w:trPr>
          <w:trHeight w:val="562"/>
        </w:trPr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  <w:tcBorders>
              <w:bottom w:val="single" w:sz="4" w:space="0" w:color="000000"/>
            </w:tcBorders>
          </w:tcPr>
          <w:p w:rsidR="000C1794" w:rsidRPr="000C1794" w:rsidRDefault="000C1794" w:rsidP="000C1794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Human resources </w:t>
            </w:r>
          </w:p>
          <w:p w:rsidR="000C1794" w:rsidRPr="000C1794" w:rsidRDefault="000C1794" w:rsidP="000C179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Revision of Tense Forms.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794" w:rsidRPr="000C1794" w:rsidTr="002954DC">
        <w:trPr>
          <w:trHeight w:val="123"/>
        </w:trPr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SITW8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Treaty on the Non-Proliferation of Nuclear Weapons.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Planet news </w:t>
            </w:r>
          </w:p>
          <w:p w:rsidR="000C1794" w:rsidRPr="000C1794" w:rsidRDefault="000C1794" w:rsidP="000C1794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Revision of Tense Forms. Complex Structures.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SSWT4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 news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1.Theme: making news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Revision of all grammatical categories covered.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Getting Ready for a Final Test.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 2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Final examination 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C1794" w:rsidRPr="000C1794" w:rsidTr="002954DC">
        <w:trPr>
          <w:trHeight w:val="319"/>
        </w:trPr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183134" w:rsidRPr="000C1794" w:rsidRDefault="00183134" w:rsidP="000C179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83134" w:rsidRPr="000C1794" w:rsidRDefault="00183134" w:rsidP="000C1794">
      <w:pPr>
        <w:pStyle w:val="a5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грамматическим материалом</w:t>
      </w:r>
      <w:r w:rsidRPr="000C179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3134" w:rsidRPr="000C1794" w:rsidRDefault="00183134" w:rsidP="000C1794">
      <w:pPr>
        <w:pStyle w:val="a5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Внимательно слушать и фиксировать объяснения преподавателя на занятиях;</w:t>
      </w:r>
    </w:p>
    <w:p w:rsidR="00183134" w:rsidRPr="000C1794" w:rsidRDefault="00183134" w:rsidP="000C1794">
      <w:pPr>
        <w:pStyle w:val="a5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Выполнять грамматические задания на занятиях;</w:t>
      </w:r>
    </w:p>
    <w:p w:rsidR="00183134" w:rsidRPr="000C1794" w:rsidRDefault="00183134" w:rsidP="000C1794">
      <w:pPr>
        <w:pStyle w:val="a5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:rsidR="00183134" w:rsidRPr="000C1794" w:rsidRDefault="00183134" w:rsidP="000C1794">
      <w:pPr>
        <w:pStyle w:val="a5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C1794">
        <w:rPr>
          <w:rFonts w:ascii="Times New Roman" w:hAnsi="Times New Roman" w:cs="Times New Roman"/>
          <w:sz w:val="24"/>
          <w:szCs w:val="24"/>
        </w:rPr>
        <w:t>Выполнять</w:t>
      </w:r>
      <w:proofErr w:type="spellEnd"/>
      <w:r w:rsidRPr="000C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94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0C17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C1794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0C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94">
        <w:rPr>
          <w:rFonts w:ascii="Times New Roman" w:hAnsi="Times New Roman" w:cs="Times New Roman"/>
          <w:sz w:val="24"/>
          <w:szCs w:val="24"/>
        </w:rPr>
        <w:t>ошибками</w:t>
      </w:r>
      <w:proofErr w:type="spellEnd"/>
      <w:r w:rsidRPr="000C1794">
        <w:rPr>
          <w:rFonts w:ascii="Times New Roman" w:hAnsi="Times New Roman" w:cs="Times New Roman"/>
          <w:sz w:val="24"/>
          <w:szCs w:val="24"/>
        </w:rPr>
        <w:t>».</w:t>
      </w:r>
    </w:p>
    <w:p w:rsidR="00183134" w:rsidRPr="000C1794" w:rsidRDefault="00183134" w:rsidP="000C1794">
      <w:pPr>
        <w:pStyle w:val="a5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840"/>
        <w:gridCol w:w="1229"/>
        <w:gridCol w:w="1316"/>
      </w:tblGrid>
      <w:tr w:rsidR="00183134" w:rsidRPr="000C1794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Grammar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  <w:proofErr w:type="spellEnd"/>
          </w:p>
        </w:tc>
      </w:tr>
      <w:tr w:rsidR="00183134" w:rsidRPr="000C1794" w:rsidTr="0018313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Module 1</w:t>
            </w:r>
          </w:p>
        </w:tc>
      </w:tr>
      <w:tr w:rsidR="00183134" w:rsidRPr="000C1794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Revision of </w:t>
            </w:r>
            <w:r w:rsidR="000C1794"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grammar (Present, past, future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C1794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C1794" w:rsidTr="00183134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C1794" w:rsidTr="00183134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535B27" w:rsidP="000C1794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0C1794" w:rsidRDefault="00183134" w:rsidP="000C179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C1794" w:rsidTr="0018313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C1794" w:rsidRDefault="00535B27" w:rsidP="000C1794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C1794" w:rsidTr="00183134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7" w:rsidRPr="000C1794" w:rsidRDefault="00535B27" w:rsidP="000C1794">
            <w:pPr>
              <w:pStyle w:val="1"/>
              <w:rPr>
                <w:rFonts w:ascii="Times New Roman" w:eastAsia="Times-Roman" w:hAnsi="Times New Roman"/>
                <w:color w:val="323232"/>
                <w:sz w:val="20"/>
                <w:szCs w:val="20"/>
              </w:rPr>
            </w:pPr>
            <w:r w:rsidRPr="000C1794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:rsidR="00183134" w:rsidRPr="000C1794" w:rsidRDefault="00183134" w:rsidP="000C179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C1794" w:rsidTr="000C1794">
        <w:trPr>
          <w:trHeight w:val="50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C1794" w:rsidRDefault="00535B27" w:rsidP="000C1794">
            <w:pPr>
              <w:pStyle w:val="1"/>
              <w:rPr>
                <w:rFonts w:ascii="Times New Roman" w:eastAsia="Times-Roman" w:hAnsi="Times New Roman"/>
                <w:color w:val="323232"/>
                <w:sz w:val="20"/>
                <w:szCs w:val="20"/>
              </w:rPr>
            </w:pPr>
            <w:r w:rsidRPr="000C1794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:rsidR="00183134" w:rsidRPr="000C1794" w:rsidRDefault="00183134" w:rsidP="000C179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C1794" w:rsidTr="0018313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RPr="000C1794" w:rsidTr="00183134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535B27" w:rsidP="000C179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questions.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C1794" w:rsidTr="0018313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C1794" w:rsidRDefault="00535B27" w:rsidP="000C1794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Phrasal verbs.</w:t>
            </w:r>
          </w:p>
          <w:p w:rsidR="00183134" w:rsidRPr="000C1794" w:rsidRDefault="00183134" w:rsidP="000C179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C1794" w:rsidTr="00183134">
        <w:trPr>
          <w:trHeight w:val="3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C1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</w:t>
            </w:r>
            <w:proofErr w:type="spellEnd"/>
            <w:r w:rsidRPr="000C1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1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speech</w:t>
            </w:r>
            <w:proofErr w:type="spellEnd"/>
            <w:r w:rsidRPr="000C1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C1794" w:rsidTr="00183134">
        <w:trPr>
          <w:trHeight w:val="41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535B27" w:rsidP="000C179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C1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</w:t>
            </w:r>
            <w:proofErr w:type="spellEnd"/>
            <w:r w:rsidRPr="000C1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1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speech</w:t>
            </w:r>
            <w:proofErr w:type="spellEnd"/>
            <w:r w:rsidRPr="000C1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0C1794" w:rsidRDefault="00183134" w:rsidP="000C179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C1794" w:rsidTr="00183134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lang w:val="en-US" w:eastAsia="en-US"/>
              </w:rPr>
              <w:t>COMMON STRUCTURES WITH THE INFINITIVE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C1794" w:rsidTr="0018313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C1794" w:rsidRDefault="00535B27" w:rsidP="000C179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Pr="000C1794" w:rsidRDefault="00183134" w:rsidP="000C179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C1794" w:rsidTr="00183134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C1794" w:rsidRDefault="00535B27" w:rsidP="000C179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Pr="000C1794" w:rsidRDefault="00183134" w:rsidP="000C179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C1794" w:rsidTr="0018313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C1794" w:rsidRDefault="00183134" w:rsidP="000C179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183134" w:rsidRPr="000C1794" w:rsidRDefault="00183134" w:rsidP="000C17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3134" w:rsidRPr="000C1794" w:rsidRDefault="00183134" w:rsidP="000C17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3134" w:rsidRPr="000C1794" w:rsidRDefault="00183134" w:rsidP="000C1794">
      <w:pPr>
        <w:pStyle w:val="a3"/>
        <w:rPr>
          <w:sz w:val="22"/>
          <w:szCs w:val="22"/>
        </w:rPr>
      </w:pPr>
    </w:p>
    <w:p w:rsidR="00183134" w:rsidRPr="000C1794" w:rsidRDefault="00183134" w:rsidP="000C1794">
      <w:pPr>
        <w:pStyle w:val="a3"/>
        <w:rPr>
          <w:i/>
          <w:sz w:val="22"/>
          <w:szCs w:val="22"/>
        </w:rPr>
      </w:pPr>
    </w:p>
    <w:p w:rsidR="00183134" w:rsidRPr="000C1794" w:rsidRDefault="00183134" w:rsidP="000C179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83134" w:rsidRPr="000C1794" w:rsidRDefault="00183134" w:rsidP="000C1794">
      <w:pPr>
        <w:spacing w:after="0" w:line="240" w:lineRule="auto"/>
        <w:rPr>
          <w:rFonts w:ascii="Times New Roman" w:hAnsi="Times New Roman" w:cs="Times New Roman"/>
        </w:rPr>
      </w:pPr>
    </w:p>
    <w:p w:rsidR="00183134" w:rsidRPr="000C1794" w:rsidRDefault="00183134" w:rsidP="000C1794">
      <w:pPr>
        <w:spacing w:after="0" w:line="240" w:lineRule="auto"/>
        <w:rPr>
          <w:rFonts w:ascii="Times New Roman" w:hAnsi="Times New Roman" w:cs="Times New Roman"/>
        </w:rPr>
      </w:pPr>
    </w:p>
    <w:p w:rsidR="00944D27" w:rsidRPr="000C1794" w:rsidRDefault="00944D27" w:rsidP="000C179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44D27" w:rsidRPr="000C1794" w:rsidRDefault="00944D27" w:rsidP="000C1794">
      <w:pPr>
        <w:pStyle w:val="a5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944D27" w:rsidRPr="000C1794" w:rsidRDefault="00944D27" w:rsidP="000C1794">
      <w:pPr>
        <w:pStyle w:val="a3"/>
        <w:jc w:val="left"/>
        <w:rPr>
          <w:i/>
          <w:sz w:val="22"/>
          <w:szCs w:val="22"/>
        </w:rPr>
      </w:pPr>
    </w:p>
    <w:p w:rsidR="00944D27" w:rsidRPr="000C1794" w:rsidRDefault="00944D27" w:rsidP="000C1794">
      <w:pPr>
        <w:spacing w:after="0" w:line="240" w:lineRule="auto"/>
        <w:rPr>
          <w:rFonts w:ascii="Times New Roman" w:hAnsi="Times New Roman" w:cs="Times New Roman"/>
        </w:rPr>
      </w:pPr>
    </w:p>
    <w:p w:rsidR="00944D27" w:rsidRPr="000C1794" w:rsidRDefault="00944D27" w:rsidP="000C1794">
      <w:pPr>
        <w:spacing w:after="0" w:line="240" w:lineRule="auto"/>
        <w:rPr>
          <w:rFonts w:ascii="Times New Roman" w:hAnsi="Times New Roman" w:cs="Times New Roman"/>
        </w:rPr>
      </w:pPr>
    </w:p>
    <w:p w:rsidR="00744210" w:rsidRPr="000C1794" w:rsidRDefault="00744210" w:rsidP="000C1794">
      <w:pPr>
        <w:spacing w:after="0" w:line="240" w:lineRule="auto"/>
        <w:rPr>
          <w:rFonts w:ascii="Times New Roman" w:hAnsi="Times New Roman" w:cs="Times New Roman"/>
        </w:rPr>
      </w:pPr>
    </w:p>
    <w:sectPr w:rsidR="00744210" w:rsidRPr="000C1794" w:rsidSect="000C17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8229E"/>
    <w:multiLevelType w:val="hybridMultilevel"/>
    <w:tmpl w:val="23B4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6496B"/>
    <w:multiLevelType w:val="hybridMultilevel"/>
    <w:tmpl w:val="86EC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19365C"/>
    <w:multiLevelType w:val="hybridMultilevel"/>
    <w:tmpl w:val="9382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283D15"/>
    <w:multiLevelType w:val="hybridMultilevel"/>
    <w:tmpl w:val="053E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416285"/>
    <w:multiLevelType w:val="hybridMultilevel"/>
    <w:tmpl w:val="7CBA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EE32E3"/>
    <w:multiLevelType w:val="hybridMultilevel"/>
    <w:tmpl w:val="6FEA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B73B6"/>
    <w:multiLevelType w:val="hybridMultilevel"/>
    <w:tmpl w:val="C12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8"/>
  </w:num>
  <w:num w:numId="20">
    <w:abstractNumId w:val="12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27"/>
    <w:rsid w:val="000072D3"/>
    <w:rsid w:val="000C1794"/>
    <w:rsid w:val="00183134"/>
    <w:rsid w:val="002D0819"/>
    <w:rsid w:val="00380987"/>
    <w:rsid w:val="00535B27"/>
    <w:rsid w:val="00574B29"/>
    <w:rsid w:val="00744210"/>
    <w:rsid w:val="00944D27"/>
    <w:rsid w:val="00B21465"/>
    <w:rsid w:val="00F4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C70C5-1B26-43D7-BBF3-C8B419D7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2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183134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D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44D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44D27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944D27"/>
    <w:pPr>
      <w:ind w:left="720"/>
      <w:contextualSpacing/>
    </w:pPr>
  </w:style>
  <w:style w:type="table" w:styleId="a7">
    <w:name w:val="Table Grid"/>
    <w:basedOn w:val="a1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183134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customStyle="1" w:styleId="1">
    <w:name w:val="Без интервала1"/>
    <w:qFormat/>
    <w:rsid w:val="0018313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0C1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C179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Смагулова Айгерм</cp:lastModifiedBy>
  <cp:revision>3</cp:revision>
  <dcterms:created xsi:type="dcterms:W3CDTF">2018-11-01T09:00:00Z</dcterms:created>
  <dcterms:modified xsi:type="dcterms:W3CDTF">2018-11-01T09:07:00Z</dcterms:modified>
</cp:coreProperties>
</file>